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0432E" w:rsidRPr="00AB3F2D" w:rsidRDefault="00B0432E" w:rsidP="00B0432E">
      <w:pPr>
        <w:jc w:val="center"/>
        <w:rPr>
          <w:b/>
          <w:sz w:val="32"/>
          <w:szCs w:val="32"/>
          <w:u w:val="single"/>
        </w:rPr>
      </w:pPr>
      <w:r w:rsidRPr="00AB3F2D">
        <w:rPr>
          <w:b/>
          <w:sz w:val="32"/>
          <w:szCs w:val="32"/>
          <w:u w:val="single"/>
        </w:rPr>
        <w:t>KARTA SEČENÍ</w:t>
      </w:r>
    </w:p>
    <w:p w:rsidR="00B0432E" w:rsidRPr="00AB3F2D" w:rsidRDefault="00B0432E" w:rsidP="00B0432E">
      <w:pPr>
        <w:jc w:val="center"/>
        <w:rPr>
          <w:b/>
          <w:sz w:val="32"/>
          <w:szCs w:val="32"/>
          <w:u w:val="single"/>
        </w:rPr>
      </w:pPr>
    </w:p>
    <w:p w:rsidR="00B0432E" w:rsidRPr="00AB3F2D" w:rsidRDefault="00B0432E" w:rsidP="00B0432E">
      <w:pPr>
        <w:rPr>
          <w:b/>
          <w:sz w:val="28"/>
          <w:szCs w:val="28"/>
        </w:rPr>
      </w:pPr>
      <w:r w:rsidRPr="00AB3F2D">
        <w:rPr>
          <w:b/>
          <w:sz w:val="28"/>
          <w:szCs w:val="28"/>
        </w:rPr>
        <w:t>PROVOZ:</w:t>
      </w:r>
      <w:r w:rsidR="006626BE" w:rsidRPr="00AB3F2D">
        <w:rPr>
          <w:b/>
          <w:sz w:val="28"/>
          <w:szCs w:val="28"/>
        </w:rPr>
        <w:tab/>
      </w:r>
      <w:r w:rsidRPr="00AB3F2D">
        <w:rPr>
          <w:b/>
          <w:sz w:val="28"/>
          <w:szCs w:val="28"/>
        </w:rPr>
        <w:t>BLANSKO</w:t>
      </w:r>
      <w:r w:rsidR="006626BE" w:rsidRPr="00AB3F2D">
        <w:rPr>
          <w:b/>
          <w:sz w:val="28"/>
          <w:szCs w:val="28"/>
        </w:rPr>
        <w:tab/>
      </w:r>
      <w:r w:rsidR="006626BE" w:rsidRPr="00AB3F2D">
        <w:rPr>
          <w:b/>
          <w:sz w:val="28"/>
          <w:szCs w:val="28"/>
        </w:rPr>
        <w:tab/>
      </w:r>
      <w:r w:rsidR="00011B46" w:rsidRPr="00AB3F2D">
        <w:rPr>
          <w:b/>
          <w:sz w:val="28"/>
          <w:szCs w:val="28"/>
        </w:rPr>
        <w:tab/>
      </w:r>
      <w:r w:rsidR="004B6D30" w:rsidRPr="00AB3F2D">
        <w:rPr>
          <w:b/>
          <w:sz w:val="28"/>
          <w:szCs w:val="28"/>
        </w:rPr>
        <w:tab/>
      </w:r>
      <w:r w:rsidR="006626BE" w:rsidRPr="00AB3F2D">
        <w:rPr>
          <w:b/>
          <w:sz w:val="28"/>
          <w:szCs w:val="28"/>
        </w:rPr>
        <w:tab/>
      </w:r>
    </w:p>
    <w:p w:rsidR="00B0432E" w:rsidRPr="00AB3F2D" w:rsidRDefault="00B0432E" w:rsidP="00B0432E">
      <w:pPr>
        <w:rPr>
          <w:b/>
          <w:sz w:val="28"/>
          <w:szCs w:val="28"/>
        </w:rPr>
      </w:pPr>
    </w:p>
    <w:p w:rsidR="004B6D30" w:rsidRPr="00AB3F2D" w:rsidRDefault="004B6D30" w:rsidP="004B6D30">
      <w:pPr>
        <w:spacing w:after="120"/>
        <w:rPr>
          <w:b/>
          <w:sz w:val="28"/>
          <w:szCs w:val="28"/>
        </w:rPr>
      </w:pPr>
      <w:r w:rsidRPr="00AB3F2D">
        <w:rPr>
          <w:b/>
          <w:sz w:val="28"/>
          <w:szCs w:val="28"/>
        </w:rPr>
        <w:t>VODNÍ TOK:</w:t>
      </w:r>
      <w:r w:rsidRPr="00AB3F2D">
        <w:rPr>
          <w:b/>
          <w:sz w:val="28"/>
          <w:szCs w:val="28"/>
        </w:rPr>
        <w:tab/>
      </w:r>
      <w:r w:rsidR="00AB3F2D" w:rsidRPr="00AB3F2D">
        <w:rPr>
          <w:b/>
          <w:sz w:val="28"/>
          <w:szCs w:val="28"/>
        </w:rPr>
        <w:t>Výpustek</w:t>
      </w:r>
      <w:r w:rsidRPr="00AB3F2D">
        <w:rPr>
          <w:b/>
          <w:sz w:val="28"/>
          <w:szCs w:val="28"/>
        </w:rPr>
        <w:t xml:space="preserve"> (IDVT </w:t>
      </w:r>
      <w:r w:rsidR="00AB3F2D" w:rsidRPr="00AB3F2D">
        <w:rPr>
          <w:b/>
          <w:color w:val="000000"/>
          <w:sz w:val="28"/>
          <w:szCs w:val="28"/>
        </w:rPr>
        <w:t>10196214</w:t>
      </w:r>
      <w:r w:rsidRPr="00AB3F2D">
        <w:rPr>
          <w:b/>
          <w:color w:val="000000"/>
          <w:sz w:val="28"/>
          <w:szCs w:val="28"/>
        </w:rPr>
        <w:t>)</w:t>
      </w:r>
    </w:p>
    <w:p w:rsidR="004B6D30" w:rsidRPr="00AB3F2D" w:rsidRDefault="004B6D30" w:rsidP="004B6D30">
      <w:pPr>
        <w:tabs>
          <w:tab w:val="left" w:pos="851"/>
        </w:tabs>
        <w:rPr>
          <w:b/>
          <w:sz w:val="28"/>
          <w:szCs w:val="28"/>
        </w:rPr>
      </w:pPr>
      <w:r w:rsidRPr="00AB3F2D">
        <w:rPr>
          <w:b/>
          <w:sz w:val="28"/>
          <w:szCs w:val="28"/>
        </w:rPr>
        <w:t>K.Ú.:</w:t>
      </w:r>
      <w:r w:rsidRPr="00AB3F2D">
        <w:rPr>
          <w:b/>
          <w:sz w:val="28"/>
          <w:szCs w:val="28"/>
        </w:rPr>
        <w:tab/>
      </w:r>
      <w:r w:rsidR="00AB3F2D" w:rsidRPr="00AB3F2D">
        <w:rPr>
          <w:b/>
          <w:sz w:val="28"/>
          <w:szCs w:val="28"/>
        </w:rPr>
        <w:t>Skalice nad Svitavou</w:t>
      </w:r>
    </w:p>
    <w:p w:rsidR="004B6D30" w:rsidRPr="00AB3F2D" w:rsidRDefault="004B6D30" w:rsidP="004B6D30">
      <w:pPr>
        <w:rPr>
          <w:b/>
          <w:sz w:val="28"/>
          <w:szCs w:val="28"/>
        </w:rPr>
      </w:pPr>
    </w:p>
    <w:p w:rsidR="004B6D30" w:rsidRPr="00AB3F2D" w:rsidRDefault="004B6D30" w:rsidP="004B6D30">
      <w:pPr>
        <w:jc w:val="center"/>
        <w:rPr>
          <w:b/>
          <w:i/>
          <w:sz w:val="28"/>
          <w:szCs w:val="28"/>
          <w:u w:val="single"/>
        </w:rPr>
      </w:pPr>
      <w:r w:rsidRPr="00AB3F2D">
        <w:rPr>
          <w:b/>
          <w:i/>
          <w:sz w:val="28"/>
          <w:szCs w:val="28"/>
          <w:u w:val="single"/>
        </w:rPr>
        <w:t xml:space="preserve">Lokalita </w:t>
      </w:r>
      <w:r w:rsidR="00E67845">
        <w:rPr>
          <w:b/>
          <w:i/>
          <w:sz w:val="28"/>
          <w:szCs w:val="28"/>
          <w:u w:val="single"/>
        </w:rPr>
        <w:t>BL 3</w:t>
      </w:r>
    </w:p>
    <w:p w:rsidR="00EC4022" w:rsidRPr="00AB3F2D" w:rsidRDefault="00EC4022" w:rsidP="004977CE">
      <w:pPr>
        <w:rPr>
          <w:b/>
          <w:sz w:val="28"/>
          <w:szCs w:val="28"/>
          <w:u w:val="single"/>
        </w:rPr>
      </w:pPr>
    </w:p>
    <w:p w:rsidR="000D5175" w:rsidRPr="00AB3F2D" w:rsidRDefault="000D5175" w:rsidP="000D5175">
      <w:pPr>
        <w:rPr>
          <w:b/>
          <w:sz w:val="28"/>
          <w:szCs w:val="28"/>
          <w:u w:val="single"/>
        </w:rPr>
      </w:pPr>
    </w:p>
    <w:p w:rsidR="000D5175" w:rsidRPr="00480387" w:rsidRDefault="000D5175" w:rsidP="000D5175">
      <w:pPr>
        <w:rPr>
          <w:b/>
          <w:sz w:val="28"/>
          <w:szCs w:val="28"/>
        </w:rPr>
      </w:pPr>
      <w:r w:rsidRPr="00480387">
        <w:rPr>
          <w:b/>
          <w:sz w:val="28"/>
          <w:szCs w:val="28"/>
        </w:rPr>
        <w:t>Popis úseku:</w:t>
      </w:r>
    </w:p>
    <w:p w:rsidR="000D5175" w:rsidRPr="00374FA4" w:rsidRDefault="000D5175" w:rsidP="000D5175">
      <w:pPr>
        <w:tabs>
          <w:tab w:val="left" w:pos="1701"/>
        </w:tabs>
        <w:spacing w:after="60"/>
      </w:pPr>
      <w:r w:rsidRPr="00374FA4">
        <w:t>staničení v km:</w:t>
      </w:r>
      <w:r w:rsidRPr="00374FA4">
        <w:tab/>
      </w:r>
      <w:r w:rsidR="00AB3F2D" w:rsidRPr="00374FA4">
        <w:t>Výpustek</w:t>
      </w:r>
      <w:r w:rsidRPr="00374FA4">
        <w:t xml:space="preserve"> </w:t>
      </w:r>
      <w:r w:rsidRPr="00374FA4">
        <w:rPr>
          <w:b/>
        </w:rPr>
        <w:t>0,</w:t>
      </w:r>
      <w:r w:rsidR="00AB3F2D" w:rsidRPr="00374FA4">
        <w:rPr>
          <w:b/>
        </w:rPr>
        <w:t>1</w:t>
      </w:r>
      <w:r w:rsidR="00BA1A8B" w:rsidRPr="00374FA4">
        <w:rPr>
          <w:b/>
        </w:rPr>
        <w:t>45</w:t>
      </w:r>
      <w:r w:rsidRPr="00374FA4">
        <w:rPr>
          <w:b/>
        </w:rPr>
        <w:t xml:space="preserve"> – </w:t>
      </w:r>
      <w:r w:rsidR="00AB3F2D" w:rsidRPr="00374FA4">
        <w:rPr>
          <w:b/>
        </w:rPr>
        <w:t>1,</w:t>
      </w:r>
      <w:r w:rsidR="00480387" w:rsidRPr="00374FA4">
        <w:rPr>
          <w:b/>
        </w:rPr>
        <w:t>480</w:t>
      </w:r>
      <w:r w:rsidRPr="00374FA4">
        <w:t>(</w:t>
      </w:r>
      <w:r w:rsidR="00AB3F2D" w:rsidRPr="00374FA4">
        <w:t>1 3</w:t>
      </w:r>
      <w:r w:rsidR="00480387" w:rsidRPr="00374FA4">
        <w:t>35</w:t>
      </w:r>
      <w:r w:rsidRPr="00374FA4">
        <w:t xml:space="preserve"> m)</w:t>
      </w:r>
    </w:p>
    <w:p w:rsidR="000D5175" w:rsidRPr="00374FA4" w:rsidRDefault="000D5175" w:rsidP="00AB3F2D">
      <w:pPr>
        <w:tabs>
          <w:tab w:val="left" w:pos="1701"/>
        </w:tabs>
        <w:spacing w:after="60"/>
      </w:pPr>
      <w:r w:rsidRPr="00374FA4">
        <w:t>celková délka úseku (levý + pravý břeh):</w:t>
      </w:r>
      <w:r w:rsidRPr="00374FA4">
        <w:tab/>
      </w:r>
      <w:r w:rsidR="00374FA4" w:rsidRPr="00374FA4">
        <w:rPr>
          <w:b/>
        </w:rPr>
        <w:t>2 864</w:t>
      </w:r>
      <w:r w:rsidRPr="00374FA4">
        <w:rPr>
          <w:b/>
        </w:rPr>
        <w:t xml:space="preserve"> m</w:t>
      </w:r>
    </w:p>
    <w:p w:rsidR="000D5175" w:rsidRPr="00374FA4" w:rsidRDefault="000D5175" w:rsidP="000D5175">
      <w:pPr>
        <w:jc w:val="both"/>
      </w:pPr>
      <w:r w:rsidRPr="00374FA4">
        <w:t>orientační výměra:</w:t>
      </w:r>
      <w:r w:rsidRPr="00374FA4">
        <w:tab/>
      </w:r>
      <w:r w:rsidR="00F71F24">
        <w:tab/>
      </w:r>
      <w:r w:rsidR="00F71F24">
        <w:tab/>
      </w:r>
      <w:r w:rsidR="00F71F24">
        <w:tab/>
      </w:r>
      <w:r w:rsidR="00374FA4" w:rsidRPr="00374FA4">
        <w:rPr>
          <w:b/>
        </w:rPr>
        <w:t>11 680</w:t>
      </w:r>
      <w:r w:rsidRPr="00374FA4">
        <w:rPr>
          <w:b/>
        </w:rPr>
        <w:t xml:space="preserve"> m</w:t>
      </w:r>
      <w:r w:rsidRPr="00374FA4">
        <w:rPr>
          <w:b/>
          <w:vertAlign w:val="superscript"/>
        </w:rPr>
        <w:t>2</w:t>
      </w:r>
    </w:p>
    <w:p w:rsidR="000D5175" w:rsidRPr="00480387" w:rsidRDefault="000D5175" w:rsidP="000D5175">
      <w:pPr>
        <w:rPr>
          <w:b/>
          <w:sz w:val="28"/>
          <w:szCs w:val="28"/>
          <w:u w:val="single"/>
        </w:rPr>
      </w:pPr>
    </w:p>
    <w:p w:rsidR="000D5175" w:rsidRPr="00AB3F2D" w:rsidRDefault="000D5175" w:rsidP="000D5175">
      <w:pPr>
        <w:jc w:val="both"/>
        <w:rPr>
          <w:b/>
          <w:highlight w:val="yellow"/>
        </w:rPr>
      </w:pPr>
      <w:r w:rsidRPr="00480387">
        <w:rPr>
          <w:b/>
        </w:rPr>
        <w:t xml:space="preserve">Pokos obou břehů </w:t>
      </w:r>
      <w:r w:rsidR="00480387" w:rsidRPr="00480387">
        <w:rPr>
          <w:b/>
        </w:rPr>
        <w:t xml:space="preserve">včetně dna </w:t>
      </w:r>
      <w:r w:rsidRPr="00480387">
        <w:rPr>
          <w:b/>
        </w:rPr>
        <w:t xml:space="preserve">koryta drobného vodního toku </w:t>
      </w:r>
      <w:r w:rsidR="00480387" w:rsidRPr="00480387">
        <w:rPr>
          <w:b/>
        </w:rPr>
        <w:t>Výpustek</w:t>
      </w:r>
      <w:r w:rsidRPr="00480387">
        <w:rPr>
          <w:b/>
        </w:rPr>
        <w:t xml:space="preserve"> v intravilánu </w:t>
      </w:r>
      <w:r w:rsidR="00480387" w:rsidRPr="00480387">
        <w:rPr>
          <w:b/>
        </w:rPr>
        <w:t>obce Skalice nad Svitavou</w:t>
      </w:r>
      <w:r w:rsidRPr="00480387">
        <w:rPr>
          <w:b/>
        </w:rPr>
        <w:t xml:space="preserve"> a v </w:t>
      </w:r>
      <w:proofErr w:type="spellStart"/>
      <w:r w:rsidRPr="008021F4">
        <w:rPr>
          <w:b/>
        </w:rPr>
        <w:t>extravilánu</w:t>
      </w:r>
      <w:proofErr w:type="spellEnd"/>
      <w:r w:rsidRPr="008021F4">
        <w:rPr>
          <w:b/>
        </w:rPr>
        <w:t xml:space="preserve"> směrem </w:t>
      </w:r>
      <w:r w:rsidR="00480387" w:rsidRPr="008021F4">
        <w:rPr>
          <w:b/>
        </w:rPr>
        <w:t>k VN Skalice</w:t>
      </w:r>
      <w:r w:rsidRPr="008021F4">
        <w:rPr>
          <w:b/>
        </w:rPr>
        <w:t xml:space="preserve">. Začátek úseku je od </w:t>
      </w:r>
      <w:r w:rsidR="00480387" w:rsidRPr="008021F4">
        <w:rPr>
          <w:b/>
        </w:rPr>
        <w:t xml:space="preserve">konce </w:t>
      </w:r>
      <w:proofErr w:type="spellStart"/>
      <w:r w:rsidR="00480387" w:rsidRPr="008021F4">
        <w:rPr>
          <w:b/>
        </w:rPr>
        <w:t>zatrubnění</w:t>
      </w:r>
      <w:proofErr w:type="spellEnd"/>
      <w:r w:rsidR="00480387" w:rsidRPr="008021F4">
        <w:rPr>
          <w:b/>
        </w:rPr>
        <w:t xml:space="preserve"> </w:t>
      </w:r>
      <w:r w:rsidR="008021F4">
        <w:rPr>
          <w:b/>
        </w:rPr>
        <w:t>u vlakového nádraží</w:t>
      </w:r>
      <w:r w:rsidRPr="008021F4">
        <w:rPr>
          <w:b/>
        </w:rPr>
        <w:t xml:space="preserve"> a</w:t>
      </w:r>
      <w:r w:rsidR="00F61971" w:rsidRPr="008021F4">
        <w:rPr>
          <w:b/>
        </w:rPr>
        <w:t xml:space="preserve"> konec úseku </w:t>
      </w:r>
      <w:r w:rsidR="008021F4">
        <w:rPr>
          <w:b/>
        </w:rPr>
        <w:t>v profilu</w:t>
      </w:r>
      <w:r w:rsidR="00480387" w:rsidRPr="008021F4">
        <w:rPr>
          <w:b/>
        </w:rPr>
        <w:t xml:space="preserve"> hrazení na konci vývaru spodních výpustí VN Skalice.</w:t>
      </w:r>
    </w:p>
    <w:p w:rsidR="000D5175" w:rsidRPr="00AB3F2D" w:rsidRDefault="000D5175" w:rsidP="000D5175">
      <w:pPr>
        <w:jc w:val="both"/>
        <w:rPr>
          <w:b/>
          <w:highlight w:val="yellow"/>
        </w:rPr>
      </w:pPr>
    </w:p>
    <w:p w:rsidR="000D5175" w:rsidRPr="008021F4" w:rsidRDefault="000D5175" w:rsidP="000D5175">
      <w:pPr>
        <w:rPr>
          <w:b/>
          <w:sz w:val="28"/>
          <w:szCs w:val="28"/>
        </w:rPr>
      </w:pPr>
      <w:r w:rsidRPr="008021F4">
        <w:rPr>
          <w:b/>
          <w:sz w:val="28"/>
          <w:szCs w:val="28"/>
        </w:rPr>
        <w:t>Požadované práce:</w:t>
      </w:r>
    </w:p>
    <w:p w:rsidR="00DB41E2" w:rsidRPr="008021F4" w:rsidRDefault="00F61971" w:rsidP="00DB41E2">
      <w:pPr>
        <w:numPr>
          <w:ilvl w:val="0"/>
          <w:numId w:val="1"/>
        </w:numPr>
        <w:tabs>
          <w:tab w:val="clear" w:pos="720"/>
          <w:tab w:val="num" w:pos="360"/>
        </w:tabs>
        <w:ind w:left="357" w:hanging="357"/>
        <w:jc w:val="both"/>
      </w:pPr>
      <w:r w:rsidRPr="008021F4">
        <w:t>P</w:t>
      </w:r>
      <w:r w:rsidR="00DB41E2" w:rsidRPr="008021F4">
        <w:t xml:space="preserve">okos travního </w:t>
      </w:r>
      <w:r w:rsidR="008021F4" w:rsidRPr="008021F4">
        <w:t>a rákosového porostu</w:t>
      </w:r>
      <w:r w:rsidR="00DB41E2" w:rsidRPr="008021F4">
        <w:t xml:space="preserve"> </w:t>
      </w:r>
      <w:r w:rsidRPr="008021F4">
        <w:rPr>
          <w:u w:val="single"/>
        </w:rPr>
        <w:t>včetně likvidace jednoletých výmladků</w:t>
      </w:r>
      <w:r w:rsidRPr="008021F4">
        <w:t xml:space="preserve"> bude proveden ve dně a po obou březích s přesahem 1,0 m za horní břehovou hranu, pokud není v popise pracovních úseků uvedeno jinak. </w:t>
      </w:r>
      <w:proofErr w:type="spellStart"/>
      <w:r w:rsidR="00DB41E2" w:rsidRPr="008021F4">
        <w:rPr>
          <w:b/>
        </w:rPr>
        <w:t>Výhrab</w:t>
      </w:r>
      <w:proofErr w:type="spellEnd"/>
      <w:r w:rsidR="00DB41E2" w:rsidRPr="008021F4">
        <w:rPr>
          <w:b/>
        </w:rPr>
        <w:t xml:space="preserve"> celé plochy s odvozem travní hmoty a doložení potvrzení – čestné prohlášení o jejím uložení.</w:t>
      </w:r>
    </w:p>
    <w:p w:rsidR="00DB41E2" w:rsidRPr="008021F4" w:rsidRDefault="00DB41E2" w:rsidP="00DB41E2">
      <w:pPr>
        <w:spacing w:after="120"/>
        <w:ind w:left="357"/>
        <w:jc w:val="both"/>
        <w:rPr>
          <w:b/>
        </w:rPr>
      </w:pPr>
      <w:proofErr w:type="spellStart"/>
      <w:r w:rsidRPr="008021F4">
        <w:rPr>
          <w:b/>
        </w:rPr>
        <w:t>Výhrab</w:t>
      </w:r>
      <w:proofErr w:type="spellEnd"/>
      <w:r w:rsidRPr="008021F4">
        <w:rPr>
          <w:b/>
        </w:rPr>
        <w:t xml:space="preserve"> – jedná se o pokos (ne mulčování), tudíž </w:t>
      </w:r>
      <w:proofErr w:type="spellStart"/>
      <w:r w:rsidRPr="008021F4">
        <w:rPr>
          <w:b/>
        </w:rPr>
        <w:t>výhrab</w:t>
      </w:r>
      <w:proofErr w:type="spellEnd"/>
      <w:r w:rsidRPr="008021F4">
        <w:rPr>
          <w:b/>
        </w:rPr>
        <w:t xml:space="preserve"> bude v daném místě prováděn tak dlouho, dokud bude profil hrábí zachytávat travní hmotu. Nedostatečný </w:t>
      </w:r>
      <w:proofErr w:type="spellStart"/>
      <w:r w:rsidRPr="008021F4">
        <w:rPr>
          <w:b/>
        </w:rPr>
        <w:t>výhrab</w:t>
      </w:r>
      <w:proofErr w:type="spellEnd"/>
      <w:r w:rsidRPr="008021F4">
        <w:rPr>
          <w:b/>
        </w:rPr>
        <w:t xml:space="preserve"> (tzn. pouze povrchně provedený či ponechání shluků travní hmoty) je závažným důvodem pro nepřevzetí prací. </w:t>
      </w:r>
      <w:proofErr w:type="spellStart"/>
      <w:r w:rsidRPr="008021F4">
        <w:rPr>
          <w:b/>
        </w:rPr>
        <w:t>Výhrab</w:t>
      </w:r>
      <w:proofErr w:type="spellEnd"/>
      <w:r w:rsidRPr="008021F4">
        <w:rPr>
          <w:b/>
        </w:rPr>
        <w:t xml:space="preserve"> bude probíhat průběžně tak, aby při dešti nedocházelo ke splachům do koryta toku.</w:t>
      </w:r>
    </w:p>
    <w:p w:rsidR="00DB41E2" w:rsidRPr="008021F4" w:rsidRDefault="00DB41E2" w:rsidP="00DB41E2">
      <w:pPr>
        <w:numPr>
          <w:ilvl w:val="0"/>
          <w:numId w:val="1"/>
        </w:numPr>
        <w:tabs>
          <w:tab w:val="clear" w:pos="720"/>
          <w:tab w:val="num" w:pos="360"/>
        </w:tabs>
        <w:spacing w:after="120"/>
        <w:ind w:left="357" w:hanging="357"/>
        <w:jc w:val="both"/>
      </w:pPr>
      <w:r w:rsidRPr="008021F4">
        <w:rPr>
          <w:b/>
        </w:rPr>
        <w:t>Mulčování s ponecháním travní hmoty na břehovém svahu je možno využít pouze výjimečně po odsouhlasení úsekovým technikem provozu s ohledem na kvalitu a vzrůst travního porostu.</w:t>
      </w:r>
    </w:p>
    <w:p w:rsidR="00DB41E2" w:rsidRPr="008021F4" w:rsidRDefault="00DB41E2" w:rsidP="00DB41E2">
      <w:pPr>
        <w:spacing w:after="60"/>
        <w:jc w:val="both"/>
      </w:pPr>
      <w:r w:rsidRPr="008021F4">
        <w:t xml:space="preserve">Pokos travního </w:t>
      </w:r>
      <w:r w:rsidR="008021F4" w:rsidRPr="008021F4">
        <w:t xml:space="preserve">a rákosového </w:t>
      </w:r>
      <w:r w:rsidRPr="008021F4">
        <w:t>porostu je nutný provádět i z koryta vodního toku.</w:t>
      </w:r>
    </w:p>
    <w:p w:rsidR="00011B46" w:rsidRPr="00AB3F2D" w:rsidRDefault="00011B46" w:rsidP="004977CE">
      <w:pPr>
        <w:rPr>
          <w:b/>
          <w:highlight w:val="yellow"/>
        </w:rPr>
      </w:pPr>
    </w:p>
    <w:p w:rsidR="000D5175" w:rsidRPr="00320A13" w:rsidRDefault="00E67845" w:rsidP="000D5175">
      <w:pPr>
        <w:jc w:val="both"/>
        <w:rPr>
          <w:b/>
        </w:rPr>
      </w:pPr>
      <w:r>
        <w:rPr>
          <w:b/>
        </w:rPr>
        <w:t>Ú</w:t>
      </w:r>
      <w:r w:rsidR="000D5175" w:rsidRPr="00320A13">
        <w:rPr>
          <w:b/>
        </w:rPr>
        <w:t xml:space="preserve">sek 1 (celkem </w:t>
      </w:r>
      <w:r w:rsidR="00E0384A">
        <w:rPr>
          <w:b/>
        </w:rPr>
        <w:t>4</w:t>
      </w:r>
      <w:r w:rsidR="00DB41E2" w:rsidRPr="00320A13">
        <w:rPr>
          <w:b/>
        </w:rPr>
        <w:t> </w:t>
      </w:r>
      <w:r w:rsidR="00E0384A">
        <w:rPr>
          <w:b/>
        </w:rPr>
        <w:t>2</w:t>
      </w:r>
      <w:r w:rsidR="005207D7">
        <w:rPr>
          <w:b/>
        </w:rPr>
        <w:t>80</w:t>
      </w:r>
      <w:r w:rsidR="000D5175" w:rsidRPr="00320A13">
        <w:rPr>
          <w:b/>
        </w:rPr>
        <w:t xml:space="preserve"> m</w:t>
      </w:r>
      <w:r w:rsidR="000D5175" w:rsidRPr="00320A13">
        <w:rPr>
          <w:b/>
          <w:vertAlign w:val="superscript"/>
        </w:rPr>
        <w:t>2</w:t>
      </w:r>
      <w:r w:rsidR="000D5175" w:rsidRPr="00320A13">
        <w:rPr>
          <w:b/>
        </w:rPr>
        <w:t>)</w:t>
      </w:r>
    </w:p>
    <w:p w:rsidR="000D5175" w:rsidRPr="00E0384A" w:rsidRDefault="000D5175" w:rsidP="00E0384A">
      <w:pPr>
        <w:spacing w:after="60"/>
        <w:jc w:val="both"/>
      </w:pPr>
      <w:r w:rsidRPr="00320A13">
        <w:t xml:space="preserve">od </w:t>
      </w:r>
      <w:r w:rsidR="00320A13" w:rsidRPr="00320A13">
        <w:t xml:space="preserve">konce </w:t>
      </w:r>
      <w:proofErr w:type="spellStart"/>
      <w:r w:rsidR="00320A13" w:rsidRPr="00320A13">
        <w:t>zatrubnění</w:t>
      </w:r>
      <w:proofErr w:type="spellEnd"/>
      <w:r w:rsidR="00320A13" w:rsidRPr="00320A13">
        <w:t xml:space="preserve"> u vlakového nádraží po začátek </w:t>
      </w:r>
      <w:proofErr w:type="spellStart"/>
      <w:r w:rsidR="00320A13" w:rsidRPr="00320A13">
        <w:t>zatrubnění</w:t>
      </w:r>
      <w:proofErr w:type="spellEnd"/>
      <w:r w:rsidR="00320A13" w:rsidRPr="00320A13">
        <w:t xml:space="preserve"> pod železniční vlečkou, ř.km 0,145 – 0,534 o celkové</w:t>
      </w:r>
      <w:r w:rsidR="00320A13">
        <w:t xml:space="preserve"> délce (LB + PB) 778 m a výměře </w:t>
      </w:r>
      <w:r w:rsidR="005207D7">
        <w:t xml:space="preserve">cca </w:t>
      </w:r>
      <w:r w:rsidR="00E0384A">
        <w:t>4</w:t>
      </w:r>
      <w:r w:rsidR="00320A13">
        <w:t> </w:t>
      </w:r>
      <w:r w:rsidR="00E0384A">
        <w:t>2</w:t>
      </w:r>
      <w:r w:rsidR="005207D7">
        <w:t>80</w:t>
      </w:r>
      <w:r w:rsidR="00320A13">
        <w:t xml:space="preserve"> m</w:t>
      </w:r>
      <w:r w:rsidR="00320A13" w:rsidRPr="00320A13">
        <w:rPr>
          <w:vertAlign w:val="superscript"/>
        </w:rPr>
        <w:t>2</w:t>
      </w:r>
      <w:r w:rsidR="00320A13">
        <w:t xml:space="preserve">. </w:t>
      </w:r>
      <w:r w:rsidR="00E0384A">
        <w:t>Přístup ke korytu z pozemní asfaltové komunikace je možný pouze prvních 50 m, dále pak už jen korytem toku.</w:t>
      </w:r>
    </w:p>
    <w:p w:rsidR="00824ECC" w:rsidRPr="005207D7" w:rsidRDefault="00824ECC" w:rsidP="00AD00B6">
      <w:pPr>
        <w:jc w:val="both"/>
      </w:pPr>
    </w:p>
    <w:p w:rsidR="000D5175" w:rsidRPr="005207D7" w:rsidRDefault="00E67845" w:rsidP="000D5175">
      <w:pPr>
        <w:jc w:val="both"/>
        <w:rPr>
          <w:b/>
        </w:rPr>
      </w:pPr>
      <w:r>
        <w:rPr>
          <w:b/>
        </w:rPr>
        <w:t>Ú</w:t>
      </w:r>
      <w:r w:rsidR="000D5175" w:rsidRPr="005207D7">
        <w:rPr>
          <w:b/>
        </w:rPr>
        <w:t xml:space="preserve">sek 2 (celkem </w:t>
      </w:r>
      <w:r w:rsidR="005207D7" w:rsidRPr="005207D7">
        <w:rPr>
          <w:b/>
        </w:rPr>
        <w:t>770</w:t>
      </w:r>
      <w:r w:rsidR="000D5175" w:rsidRPr="005207D7">
        <w:rPr>
          <w:b/>
        </w:rPr>
        <w:t xml:space="preserve"> m</w:t>
      </w:r>
      <w:r w:rsidR="000D5175" w:rsidRPr="005207D7">
        <w:rPr>
          <w:b/>
          <w:vertAlign w:val="superscript"/>
        </w:rPr>
        <w:t>2</w:t>
      </w:r>
      <w:r w:rsidR="005207D7">
        <w:rPr>
          <w:b/>
        </w:rPr>
        <w:t>)</w:t>
      </w:r>
    </w:p>
    <w:p w:rsidR="00E0384A" w:rsidRPr="00E0384A" w:rsidRDefault="00E0384A" w:rsidP="00DB41E2">
      <w:pPr>
        <w:spacing w:after="60"/>
        <w:jc w:val="both"/>
      </w:pPr>
      <w:r w:rsidRPr="005207D7">
        <w:t xml:space="preserve">od konce </w:t>
      </w:r>
      <w:proofErr w:type="spellStart"/>
      <w:r w:rsidRPr="005207D7">
        <w:t>zatrubnění</w:t>
      </w:r>
      <w:proofErr w:type="spellEnd"/>
      <w:r w:rsidRPr="005207D7">
        <w:t xml:space="preserve"> pod železniční</w:t>
      </w:r>
      <w:r w:rsidRPr="00E0384A">
        <w:t xml:space="preserve"> vlečkou po propustek 3x DN1200</w:t>
      </w:r>
      <w:r w:rsidR="005207D7">
        <w:t>, ř.km 0,610 – 0,706 o celkové délce (LB + PB) 192 m a výměře cca 770 m</w:t>
      </w:r>
      <w:r w:rsidR="005207D7" w:rsidRPr="005207D7">
        <w:rPr>
          <w:vertAlign w:val="superscript"/>
        </w:rPr>
        <w:t>2</w:t>
      </w:r>
      <w:r w:rsidR="005207D7">
        <w:t>. Koryto přístupné z panelové komunikace za závorou průmyslového areálu, popř. korytem toku.</w:t>
      </w:r>
    </w:p>
    <w:p w:rsidR="00DB41E2" w:rsidRPr="005207D7" w:rsidRDefault="00DB41E2" w:rsidP="00AD00B6">
      <w:pPr>
        <w:jc w:val="both"/>
        <w:rPr>
          <w:highlight w:val="yellow"/>
        </w:rPr>
      </w:pPr>
    </w:p>
    <w:p w:rsidR="00454D21" w:rsidRPr="001C1977" w:rsidRDefault="00E67845" w:rsidP="00AD00B6">
      <w:pPr>
        <w:jc w:val="both"/>
        <w:rPr>
          <w:b/>
        </w:rPr>
      </w:pPr>
      <w:r>
        <w:rPr>
          <w:b/>
        </w:rPr>
        <w:lastRenderedPageBreak/>
        <w:t>Ú</w:t>
      </w:r>
      <w:r w:rsidRPr="005207D7">
        <w:rPr>
          <w:b/>
        </w:rPr>
        <w:t xml:space="preserve">sek </w:t>
      </w:r>
      <w:r w:rsidR="00332EE5" w:rsidRPr="001C1977">
        <w:rPr>
          <w:b/>
        </w:rPr>
        <w:t>3</w:t>
      </w:r>
      <w:r w:rsidR="00DF507D" w:rsidRPr="001C1977">
        <w:rPr>
          <w:b/>
        </w:rPr>
        <w:t xml:space="preserve"> </w:t>
      </w:r>
      <w:proofErr w:type="gramStart"/>
      <w:r w:rsidR="0079698C" w:rsidRPr="001C1977">
        <w:rPr>
          <w:b/>
        </w:rPr>
        <w:t>( celkem</w:t>
      </w:r>
      <w:proofErr w:type="gramEnd"/>
      <w:r w:rsidR="0079698C" w:rsidRPr="001C1977">
        <w:rPr>
          <w:b/>
        </w:rPr>
        <w:t xml:space="preserve"> </w:t>
      </w:r>
      <w:r w:rsidR="001C1977" w:rsidRPr="001C1977">
        <w:rPr>
          <w:b/>
        </w:rPr>
        <w:t>2 5</w:t>
      </w:r>
      <w:r w:rsidR="000605E8" w:rsidRPr="001C1977">
        <w:rPr>
          <w:b/>
        </w:rPr>
        <w:t>70</w:t>
      </w:r>
      <w:r w:rsidR="0079698C" w:rsidRPr="001C1977">
        <w:rPr>
          <w:b/>
        </w:rPr>
        <w:t xml:space="preserve"> m</w:t>
      </w:r>
      <w:r w:rsidR="0079698C" w:rsidRPr="001C1977">
        <w:rPr>
          <w:b/>
          <w:vertAlign w:val="superscript"/>
        </w:rPr>
        <w:t>2</w:t>
      </w:r>
      <w:r w:rsidR="0079698C" w:rsidRPr="001C1977">
        <w:rPr>
          <w:b/>
        </w:rPr>
        <w:t>)</w:t>
      </w:r>
    </w:p>
    <w:p w:rsidR="001C1977" w:rsidRPr="001C1977" w:rsidRDefault="00454D21" w:rsidP="00946EF2">
      <w:pPr>
        <w:spacing w:after="60"/>
        <w:jc w:val="both"/>
      </w:pPr>
      <w:r w:rsidRPr="001C1977">
        <w:t xml:space="preserve">od </w:t>
      </w:r>
      <w:r w:rsidR="001C1977" w:rsidRPr="001C1977">
        <w:t>propustku 3x DN1200</w:t>
      </w:r>
      <w:r w:rsidR="001C1977">
        <w:t xml:space="preserve"> po silniční most</w:t>
      </w:r>
      <w:r w:rsidR="001C1977" w:rsidRPr="001C1977">
        <w:t>, ř.km 0,715 – 0,890 o celkové délce (LB + PB) 734</w:t>
      </w:r>
      <w:r w:rsidR="001C1977">
        <w:t> </w:t>
      </w:r>
      <w:r w:rsidR="001C1977" w:rsidRPr="001C1977">
        <w:t>m a výměře cca 2570 m</w:t>
      </w:r>
      <w:r w:rsidR="001C1977" w:rsidRPr="001C1977">
        <w:rPr>
          <w:vertAlign w:val="superscript"/>
        </w:rPr>
        <w:t>2</w:t>
      </w:r>
      <w:r w:rsidR="001C1977" w:rsidRPr="001C1977">
        <w:t>. Pokos bude proveden 1,0 m za horní břehovou hranu, pouze v místech souběhu toku s oplocením bude proveden až po plot. Přístup možný pouze korytem toku.</w:t>
      </w:r>
    </w:p>
    <w:p w:rsidR="000605E8" w:rsidRDefault="000605E8" w:rsidP="001C1977">
      <w:pPr>
        <w:spacing w:after="60"/>
        <w:jc w:val="both"/>
        <w:rPr>
          <w:highlight w:val="yellow"/>
        </w:rPr>
      </w:pPr>
    </w:p>
    <w:p w:rsidR="001C1977" w:rsidRPr="00374FA4" w:rsidRDefault="00E67845" w:rsidP="001C1977">
      <w:pPr>
        <w:jc w:val="both"/>
        <w:rPr>
          <w:b/>
        </w:rPr>
      </w:pPr>
      <w:r>
        <w:rPr>
          <w:b/>
        </w:rPr>
        <w:t>Ú</w:t>
      </w:r>
      <w:r w:rsidRPr="005207D7">
        <w:rPr>
          <w:b/>
        </w:rPr>
        <w:t>sek</w:t>
      </w:r>
      <w:r w:rsidR="001C1977" w:rsidRPr="001C1977">
        <w:rPr>
          <w:b/>
        </w:rPr>
        <w:t xml:space="preserve"> </w:t>
      </w:r>
      <w:r w:rsidR="001C1977">
        <w:rPr>
          <w:b/>
        </w:rPr>
        <w:t>4</w:t>
      </w:r>
      <w:r w:rsidR="001C1977" w:rsidRPr="001C1977">
        <w:rPr>
          <w:b/>
        </w:rPr>
        <w:t xml:space="preserve"> </w:t>
      </w:r>
      <w:proofErr w:type="gramStart"/>
      <w:r w:rsidR="001C1977" w:rsidRPr="001C1977">
        <w:rPr>
          <w:b/>
        </w:rPr>
        <w:t xml:space="preserve">( </w:t>
      </w:r>
      <w:r w:rsidR="001C1977" w:rsidRPr="00374FA4">
        <w:rPr>
          <w:b/>
        </w:rPr>
        <w:t>celkem</w:t>
      </w:r>
      <w:proofErr w:type="gramEnd"/>
      <w:r w:rsidR="001C1977" w:rsidRPr="00374FA4">
        <w:rPr>
          <w:b/>
        </w:rPr>
        <w:t xml:space="preserve"> </w:t>
      </w:r>
      <w:r w:rsidR="00374FA4" w:rsidRPr="00374FA4">
        <w:rPr>
          <w:b/>
        </w:rPr>
        <w:t>4 060</w:t>
      </w:r>
      <w:r w:rsidR="001C1977" w:rsidRPr="00374FA4">
        <w:rPr>
          <w:b/>
        </w:rPr>
        <w:t xml:space="preserve"> m</w:t>
      </w:r>
      <w:r w:rsidR="001C1977" w:rsidRPr="00374FA4">
        <w:rPr>
          <w:b/>
          <w:vertAlign w:val="superscript"/>
        </w:rPr>
        <w:t>2</w:t>
      </w:r>
      <w:r w:rsidR="001C1977" w:rsidRPr="00374FA4">
        <w:rPr>
          <w:b/>
        </w:rPr>
        <w:t>)</w:t>
      </w:r>
    </w:p>
    <w:p w:rsidR="00374FA4" w:rsidRDefault="001C1977" w:rsidP="001C1977">
      <w:pPr>
        <w:spacing w:after="60"/>
        <w:jc w:val="both"/>
        <w:rPr>
          <w:highlight w:val="yellow"/>
        </w:rPr>
      </w:pPr>
      <w:r w:rsidRPr="00374FA4">
        <w:t>od silničního mostu po hrazení na konci vývaru spodních výpustí VN Skalice, ř.km 0,900 – 1,480 o celkové délce 1 160 m a výměře 4 060 m</w:t>
      </w:r>
      <w:r w:rsidRPr="00374FA4">
        <w:rPr>
          <w:vertAlign w:val="superscript"/>
        </w:rPr>
        <w:t>2</w:t>
      </w:r>
      <w:r w:rsidRPr="00374FA4">
        <w:t xml:space="preserve">. Pokos bude proveden 1,0 m za horní břehovou hranu, pouze </w:t>
      </w:r>
      <w:r w:rsidR="00374FA4" w:rsidRPr="00374FA4">
        <w:t>v souběhu s polní cestou k VN Skalice bude proveden až po tuto cestu. Prvních 225 m je přístup možný pouze korytem toku, dále pak z polní cesty na pravém břehu</w:t>
      </w:r>
    </w:p>
    <w:p w:rsidR="00895DA3" w:rsidRPr="00AB3F2D" w:rsidRDefault="00895DA3" w:rsidP="00946EF2">
      <w:pPr>
        <w:spacing w:after="60"/>
        <w:jc w:val="both"/>
        <w:rPr>
          <w:highlight w:val="yellow"/>
        </w:rPr>
      </w:pPr>
    </w:p>
    <w:p w:rsidR="00DB41E2" w:rsidRPr="00374FA4" w:rsidRDefault="00DB41E2" w:rsidP="00DB41E2">
      <w:pPr>
        <w:tabs>
          <w:tab w:val="left" w:pos="2268"/>
        </w:tabs>
        <w:ind w:left="2268" w:hanging="2268"/>
        <w:jc w:val="both"/>
        <w:rPr>
          <w:b/>
          <w:u w:val="single"/>
        </w:rPr>
      </w:pPr>
      <w:r w:rsidRPr="00374FA4">
        <w:rPr>
          <w:b/>
          <w:u w:val="single"/>
        </w:rPr>
        <w:t>Doporučená mechanizace:</w:t>
      </w:r>
    </w:p>
    <w:p w:rsidR="00DB41E2" w:rsidRPr="00374FA4" w:rsidRDefault="00DB41E2" w:rsidP="00DB41E2">
      <w:pPr>
        <w:ind w:left="567" w:hanging="567"/>
        <w:jc w:val="both"/>
      </w:pPr>
      <w:r w:rsidRPr="00374FA4">
        <w:t>ad 1)</w:t>
      </w:r>
      <w:r w:rsidRPr="00374FA4">
        <w:tab/>
      </w:r>
      <w:r w:rsidRPr="00374FA4">
        <w:rPr>
          <w:b/>
        </w:rPr>
        <w:t>křovinořez, hrábě, vidle</w:t>
      </w:r>
    </w:p>
    <w:p w:rsidR="00DB41E2" w:rsidRPr="00374FA4" w:rsidRDefault="00DB41E2" w:rsidP="00DB41E2">
      <w:pPr>
        <w:ind w:left="567" w:hanging="567"/>
        <w:jc w:val="both"/>
      </w:pPr>
      <w:r w:rsidRPr="00374FA4">
        <w:t>ad 2)</w:t>
      </w:r>
      <w:r w:rsidRPr="00374FA4">
        <w:tab/>
      </w:r>
      <w:r w:rsidRPr="00374FA4">
        <w:rPr>
          <w:b/>
        </w:rPr>
        <w:t xml:space="preserve">2x svahová sekačka s minimálním záběrem 1 m </w:t>
      </w:r>
      <w:proofErr w:type="spellStart"/>
      <w:r w:rsidRPr="00374FA4">
        <w:rPr>
          <w:b/>
        </w:rPr>
        <w:t>mulčovače</w:t>
      </w:r>
      <w:proofErr w:type="spellEnd"/>
      <w:r w:rsidRPr="00374FA4">
        <w:rPr>
          <w:b/>
        </w:rPr>
        <w:t xml:space="preserve"> s Y noži, minimální výkon 18 kW, svahová kola</w:t>
      </w:r>
    </w:p>
    <w:p w:rsidR="00DB41E2" w:rsidRPr="00374FA4" w:rsidRDefault="00DB41E2" w:rsidP="00DB41E2">
      <w:pPr>
        <w:tabs>
          <w:tab w:val="left" w:pos="2268"/>
        </w:tabs>
        <w:ind w:left="2268" w:hanging="2268"/>
        <w:jc w:val="both"/>
      </w:pPr>
      <w:r w:rsidRPr="00374FA4">
        <w:t>Není vhodný traktor s příkopovým ramenem.</w:t>
      </w:r>
    </w:p>
    <w:p w:rsidR="00DB41E2" w:rsidRPr="00374FA4" w:rsidRDefault="00DB41E2" w:rsidP="00DB41E2">
      <w:pPr>
        <w:tabs>
          <w:tab w:val="left" w:pos="2268"/>
        </w:tabs>
        <w:ind w:left="2268" w:hanging="2268"/>
        <w:jc w:val="both"/>
      </w:pPr>
    </w:p>
    <w:p w:rsidR="00DB41E2" w:rsidRPr="00374FA4" w:rsidRDefault="00DB41E2" w:rsidP="00DB41E2">
      <w:pPr>
        <w:tabs>
          <w:tab w:val="left" w:pos="2268"/>
        </w:tabs>
        <w:ind w:left="2268" w:hanging="2268"/>
        <w:jc w:val="both"/>
      </w:pPr>
      <w:r w:rsidRPr="00374FA4">
        <w:rPr>
          <w:b/>
        </w:rPr>
        <w:t>První pokos bude ukončen do 30. 6., druhý do 31. 10.</w:t>
      </w:r>
    </w:p>
    <w:p w:rsidR="00011B46" w:rsidRPr="00AB3F2D" w:rsidRDefault="00011B46" w:rsidP="00AD00B6">
      <w:pPr>
        <w:rPr>
          <w:highlight w:val="yellow"/>
        </w:rPr>
      </w:pPr>
    </w:p>
    <w:p w:rsidR="00BE3150" w:rsidRPr="004B6D30" w:rsidRDefault="00BE3150" w:rsidP="00AD00B6">
      <w:pPr>
        <w:rPr>
          <w:highlight w:val="yellow"/>
        </w:rPr>
        <w:sectPr w:rsidR="00BE3150" w:rsidRPr="004B6D3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A3A14" w:rsidRDefault="005A3A14" w:rsidP="005A3A14">
      <w:pPr>
        <w:spacing w:line="360" w:lineRule="auto"/>
      </w:pPr>
      <w:r w:rsidRPr="00D36D92">
        <w:rPr>
          <w:b/>
        </w:rPr>
        <w:lastRenderedPageBreak/>
        <w:t xml:space="preserve">Lokalita </w:t>
      </w:r>
      <w:r w:rsidR="00E67845">
        <w:rPr>
          <w:b/>
        </w:rPr>
        <w:t>BL 3</w:t>
      </w:r>
      <w:bookmarkStart w:id="0" w:name="_GoBack"/>
      <w:bookmarkEnd w:id="0"/>
      <w:r w:rsidRPr="00D36D92">
        <w:t xml:space="preserve"> – </w:t>
      </w:r>
      <w:r w:rsidR="00D36D92" w:rsidRPr="00D36D92">
        <w:t>Výpustek</w:t>
      </w:r>
      <w:r w:rsidRPr="00D36D92">
        <w:t xml:space="preserve"> (IDVT </w:t>
      </w:r>
      <w:r w:rsidR="00D36D92" w:rsidRPr="00D36D92">
        <w:t>10196214</w:t>
      </w:r>
      <w:r w:rsidRPr="00D36D92">
        <w:t xml:space="preserve">), </w:t>
      </w:r>
      <w:proofErr w:type="spellStart"/>
      <w:r w:rsidRPr="00D36D92">
        <w:t>k.ú</w:t>
      </w:r>
      <w:proofErr w:type="spellEnd"/>
      <w:r w:rsidRPr="00D36D92">
        <w:t xml:space="preserve">. </w:t>
      </w:r>
      <w:r w:rsidR="00D36D92" w:rsidRPr="00D36D92">
        <w:t>Skalice</w:t>
      </w:r>
      <w:r w:rsidR="00D36D92">
        <w:t xml:space="preserve"> nad Svitavou</w:t>
      </w:r>
    </w:p>
    <w:p w:rsidR="00AB3F2D" w:rsidRPr="00423C7B" w:rsidRDefault="00BA1A8B" w:rsidP="005A3A14">
      <w:pPr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2ABBFF73" wp14:editId="0943B4B9">
                <wp:simplePos x="0" y="0"/>
                <wp:positionH relativeFrom="column">
                  <wp:posOffset>457200</wp:posOffset>
                </wp:positionH>
                <wp:positionV relativeFrom="paragraph">
                  <wp:posOffset>1527175</wp:posOffset>
                </wp:positionV>
                <wp:extent cx="1385247" cy="266132"/>
                <wp:effectExtent l="387985" t="0" r="393700" b="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941314"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1A8B" w:rsidRPr="00D36D92" w:rsidRDefault="00BA1A8B" w:rsidP="00BA1A8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K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4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 (ř.km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1,478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BBFF73" id="_x0000_t202" coordsize="21600,21600" o:spt="202" path="m,l,21600r21600,l21600,xe">
                <v:stroke joinstyle="miter"/>
                <v:path gradientshapeok="t" o:connecttype="rect"/>
              </v:shapetype>
              <v:shape id="Textové pole 30" o:spid="_x0000_s1026" type="#_x0000_t202" style="position:absolute;margin-left:36pt;margin-top:120.25pt;width:109.05pt;height:20.95pt;rotation:3212699fd;z-index:251688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" fillcolor="white [3201]" strokeweight=".5pt">
                <v:textbox>
                  <w:txbxContent>
                    <w:p w:rsidR="00BA1A8B" w:rsidRPr="00D36D92" w:rsidRDefault="00BA1A8B" w:rsidP="00BA1A8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K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4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 (ř.km </w:t>
                      </w:r>
                      <w:r>
                        <w:rPr>
                          <w:b/>
                          <w:color w:val="FF0000"/>
                        </w:rPr>
                        <w:t>1,478</w:t>
                      </w:r>
                      <w:r w:rsidRPr="00D36D9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3A820573" wp14:editId="2917D084">
                <wp:simplePos x="0" y="0"/>
                <wp:positionH relativeFrom="column">
                  <wp:posOffset>501650</wp:posOffset>
                </wp:positionH>
                <wp:positionV relativeFrom="paragraph">
                  <wp:posOffset>854075</wp:posOffset>
                </wp:positionV>
                <wp:extent cx="171450" cy="247650"/>
                <wp:effectExtent l="19050" t="19050" r="19050" b="19050"/>
                <wp:wrapNone/>
                <wp:docPr id="29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" cy="24765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CADD9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" o:spid="_x0000_s1026" type="#_x0000_t32" style="position:absolute;margin-left:39.5pt;margin-top:67.25pt;width:13.5pt;height:19.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1DC9EF2" wp14:editId="67CA93A3">
                <wp:simplePos x="0" y="0"/>
                <wp:positionH relativeFrom="column">
                  <wp:posOffset>7120891</wp:posOffset>
                </wp:positionH>
                <wp:positionV relativeFrom="paragraph">
                  <wp:posOffset>1245235</wp:posOffset>
                </wp:positionV>
                <wp:extent cx="1385247" cy="266132"/>
                <wp:effectExtent l="64135" t="31115" r="69850" b="31750"/>
                <wp:wrapNone/>
                <wp:docPr id="19" name="Textové po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5955411"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36D92" w:rsidRPr="00D36D92" w:rsidRDefault="00D36D92" w:rsidP="00D36D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K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Ú 1 (ř.km 0,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534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C9EF2" id="Textové pole 19" o:spid="_x0000_s1027" type="#_x0000_t202" style="position:absolute;margin-left:560.7pt;margin-top:98.05pt;width:109.05pt;height:20.95pt;rotation:-6165396fd;z-index: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" fillcolor="white [3201]" strokeweight=".5pt">
                <v:textbox>
                  <w:txbxContent>
                    <w:p w:rsidR="00D36D92" w:rsidRPr="00D36D92" w:rsidRDefault="00D36D92" w:rsidP="00D36D9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K</w:t>
                      </w:r>
                      <w:r w:rsidRPr="00D36D92">
                        <w:rPr>
                          <w:b/>
                          <w:color w:val="FF0000"/>
                        </w:rPr>
                        <w:t>Ú 1 (ř.km 0,</w:t>
                      </w:r>
                      <w:r>
                        <w:rPr>
                          <w:b/>
                          <w:color w:val="FF0000"/>
                        </w:rPr>
                        <w:t>534</w:t>
                      </w:r>
                      <w:r w:rsidRPr="00D36D9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90129F5" wp14:editId="6CB38427">
                <wp:simplePos x="0" y="0"/>
                <wp:positionH relativeFrom="column">
                  <wp:posOffset>6489701</wp:posOffset>
                </wp:positionH>
                <wp:positionV relativeFrom="paragraph">
                  <wp:posOffset>1273175</wp:posOffset>
                </wp:positionV>
                <wp:extent cx="1385247" cy="266132"/>
                <wp:effectExtent l="64135" t="31115" r="69850" b="31750"/>
                <wp:wrapNone/>
                <wp:docPr id="22" name="Textové po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5955411"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36D92" w:rsidRPr="00D36D92" w:rsidRDefault="00D36D92" w:rsidP="00D36D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 (ř.km 0,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610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129F5" id="Textové pole 22" o:spid="_x0000_s1028" type="#_x0000_t202" style="position:absolute;margin-left:511pt;margin-top:100.25pt;width:109.05pt;height:20.95pt;rotation:-6165396fd;z-index:251672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" fillcolor="white [3201]" strokeweight=".5pt">
                <v:textbox>
                  <w:txbxContent>
                    <w:p w:rsidR="00D36D92" w:rsidRPr="00D36D92" w:rsidRDefault="00D36D92" w:rsidP="00D36D9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 (ř.km 0,</w:t>
                      </w:r>
                      <w:r>
                        <w:rPr>
                          <w:b/>
                          <w:color w:val="FF0000"/>
                        </w:rPr>
                        <w:t>610</w:t>
                      </w:r>
                      <w:r w:rsidRPr="00D36D9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356551D3" wp14:editId="0B00CE1E">
                <wp:simplePos x="0" y="0"/>
                <wp:positionH relativeFrom="column">
                  <wp:posOffset>5213350</wp:posOffset>
                </wp:positionH>
                <wp:positionV relativeFrom="paragraph">
                  <wp:posOffset>2143125</wp:posOffset>
                </wp:positionV>
                <wp:extent cx="1385247" cy="266132"/>
                <wp:effectExtent l="0" t="381000" r="0" b="381635"/>
                <wp:wrapNone/>
                <wp:docPr id="28" name="Textové po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7581"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36D92" w:rsidRPr="00D36D92" w:rsidRDefault="00D36D92" w:rsidP="00D36D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 w:rsidR="00BA1A8B">
                              <w:rPr>
                                <w:b/>
                                <w:color w:val="FF0000"/>
                              </w:rPr>
                              <w:t>4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 (ř.km 0,</w:t>
                            </w:r>
                            <w:r w:rsidR="00BA1A8B">
                              <w:rPr>
                                <w:b/>
                                <w:color w:val="FF0000"/>
                              </w:rPr>
                              <w:t>900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551D3" id="Textové pole 28" o:spid="_x0000_s1029" type="#_x0000_t202" style="position:absolute;margin-left:410.5pt;margin-top:168.75pt;width:109.05pt;height:20.95pt;rotation:2160046fd;z-index:251684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" fillcolor="white [3201]" strokeweight=".5pt">
                <v:textbox>
                  <w:txbxContent>
                    <w:p w:rsidR="00D36D92" w:rsidRPr="00D36D92" w:rsidRDefault="00D36D92" w:rsidP="00D36D9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Ú </w:t>
                      </w:r>
                      <w:r w:rsidR="00BA1A8B">
                        <w:rPr>
                          <w:b/>
                          <w:color w:val="FF0000"/>
                        </w:rPr>
                        <w:t>4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 (ř.km 0,</w:t>
                      </w:r>
                      <w:r w:rsidR="00BA1A8B">
                        <w:rPr>
                          <w:b/>
                          <w:color w:val="FF0000"/>
                        </w:rPr>
                        <w:t>900</w:t>
                      </w:r>
                      <w:r w:rsidRPr="00D36D9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D36D92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C75B99D" wp14:editId="4B5EB57E">
                <wp:simplePos x="0" y="0"/>
                <wp:positionH relativeFrom="column">
                  <wp:posOffset>5384800</wp:posOffset>
                </wp:positionH>
                <wp:positionV relativeFrom="paragraph">
                  <wp:posOffset>1863725</wp:posOffset>
                </wp:positionV>
                <wp:extent cx="1385247" cy="266132"/>
                <wp:effectExtent l="0" t="381000" r="0" b="381635"/>
                <wp:wrapNone/>
                <wp:docPr id="27" name="Textové po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7581"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36D92" w:rsidRPr="00D36D92" w:rsidRDefault="00D36D92" w:rsidP="00D36D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K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3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 (ř.km 0,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890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5B99D" id="Textové pole 27" o:spid="_x0000_s1030" type="#_x0000_t202" style="position:absolute;margin-left:424pt;margin-top:146.75pt;width:109.05pt;height:20.95pt;rotation:2160046fd;z-index:251682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" fillcolor="white [3201]" strokeweight=".5pt">
                <v:textbox>
                  <w:txbxContent>
                    <w:p w:rsidR="00D36D92" w:rsidRPr="00D36D92" w:rsidRDefault="00D36D92" w:rsidP="00D36D9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K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3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 (ř.km 0,</w:t>
                      </w:r>
                      <w:r>
                        <w:rPr>
                          <w:b/>
                          <w:color w:val="FF0000"/>
                        </w:rPr>
                        <w:t>890</w:t>
                      </w:r>
                      <w:r w:rsidRPr="00D36D9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2CB788B4" wp14:editId="180437C9">
                <wp:simplePos x="0" y="0"/>
                <wp:positionH relativeFrom="column">
                  <wp:posOffset>5092700</wp:posOffset>
                </wp:positionH>
                <wp:positionV relativeFrom="paragraph">
                  <wp:posOffset>1520825</wp:posOffset>
                </wp:positionV>
                <wp:extent cx="292100" cy="196850"/>
                <wp:effectExtent l="19050" t="19050" r="31750" b="31750"/>
                <wp:wrapNone/>
                <wp:docPr id="26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2100" cy="19685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909E2" id="AutoShape 9" o:spid="_x0000_s1026" type="#_x0000_t32" style="position:absolute;margin-left:401pt;margin-top:119.75pt;width:23pt;height:15.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" strokecolor="red" strokeweight="3pt"/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5022850</wp:posOffset>
                </wp:positionH>
                <wp:positionV relativeFrom="paragraph">
                  <wp:posOffset>1571625</wp:posOffset>
                </wp:positionV>
                <wp:extent cx="292100" cy="196850"/>
                <wp:effectExtent l="19050" t="19050" r="31750" b="31750"/>
                <wp:wrapNone/>
                <wp:docPr id="12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2100" cy="19685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35A024" id="AutoShape 9" o:spid="_x0000_s1026" type="#_x0000_t32" style="position:absolute;margin-left:395.5pt;margin-top:123.75pt;width:23pt;height:15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" strokecolor="red" strokeweight="3pt"/>
            </w:pict>
          </mc:Fallback>
        </mc:AlternateContent>
      </w:r>
      <w:r w:rsidR="00D36D92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81AB889" wp14:editId="242621EF">
                <wp:simplePos x="0" y="0"/>
                <wp:positionH relativeFrom="column">
                  <wp:posOffset>4699000</wp:posOffset>
                </wp:positionH>
                <wp:positionV relativeFrom="paragraph">
                  <wp:posOffset>600075</wp:posOffset>
                </wp:positionV>
                <wp:extent cx="1385247" cy="266132"/>
                <wp:effectExtent l="0" t="0" r="24765" b="19685"/>
                <wp:wrapNone/>
                <wp:docPr id="25" name="Textové po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36D92" w:rsidRPr="00D36D92" w:rsidRDefault="00D36D92" w:rsidP="00D36D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ZÚ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3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 (ř.km 0,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715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AB889" id="Textové pole 25" o:spid="_x0000_s1031" type="#_x0000_t202" style="position:absolute;margin-left:370pt;margin-top:47.25pt;width:109.05pt;height:20.95pt;z-index:251678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" fillcolor="white [3201]" strokeweight=".5pt">
                <v:textbox>
                  <w:txbxContent>
                    <w:p w:rsidR="00D36D92" w:rsidRPr="00D36D92" w:rsidRDefault="00D36D92" w:rsidP="00D36D92">
                      <w:pPr>
                        <w:rPr>
                          <w:b/>
                          <w:color w:val="FF0000"/>
                        </w:rPr>
                      </w:pPr>
                      <w:r w:rsidRPr="00D36D92">
                        <w:rPr>
                          <w:b/>
                          <w:color w:val="FF0000"/>
                        </w:rPr>
                        <w:t xml:space="preserve">ZÚ </w:t>
                      </w:r>
                      <w:r>
                        <w:rPr>
                          <w:b/>
                          <w:color w:val="FF0000"/>
                        </w:rPr>
                        <w:t>3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 (ř.km 0,</w:t>
                      </w:r>
                      <w:r>
                        <w:rPr>
                          <w:b/>
                          <w:color w:val="FF0000"/>
                        </w:rPr>
                        <w:t>715</w:t>
                      </w:r>
                      <w:r w:rsidRPr="00D36D9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D36D92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052B0FAA" wp14:editId="600494EB">
                <wp:simplePos x="0" y="0"/>
                <wp:positionH relativeFrom="column">
                  <wp:posOffset>4692650</wp:posOffset>
                </wp:positionH>
                <wp:positionV relativeFrom="paragraph">
                  <wp:posOffset>295275</wp:posOffset>
                </wp:positionV>
                <wp:extent cx="1385247" cy="266132"/>
                <wp:effectExtent l="0" t="0" r="24765" b="19685"/>
                <wp:wrapNone/>
                <wp:docPr id="24" name="Textové po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36D92" w:rsidRPr="00D36D92" w:rsidRDefault="00D36D92" w:rsidP="00D36D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K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 xml:space="preserve"> (ř.km 0,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706</w:t>
                            </w:r>
                            <w:r w:rsidRPr="00D36D9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B0FAA" id="Textové pole 24" o:spid="_x0000_s1032" type="#_x0000_t202" style="position:absolute;margin-left:369.5pt;margin-top:23.25pt;width:109.05pt;height:20.95pt;z-index:251676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" fillcolor="white [3201]" strokeweight=".5pt">
                <v:textbox>
                  <w:txbxContent>
                    <w:p w:rsidR="00D36D92" w:rsidRPr="00D36D92" w:rsidRDefault="00D36D92" w:rsidP="00D36D9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K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Pr="00D36D92">
                        <w:rPr>
                          <w:b/>
                          <w:color w:val="FF0000"/>
                        </w:rPr>
                        <w:t xml:space="preserve"> (ř.km 0,</w:t>
                      </w:r>
                      <w:r>
                        <w:rPr>
                          <w:b/>
                          <w:color w:val="FF0000"/>
                        </w:rPr>
                        <w:t>706</w:t>
                      </w:r>
                      <w:r w:rsidRPr="00D36D9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9FB9BA2" wp14:editId="048E759D">
                <wp:simplePos x="0" y="0"/>
                <wp:positionH relativeFrom="column">
                  <wp:posOffset>6115050</wp:posOffset>
                </wp:positionH>
                <wp:positionV relativeFrom="paragraph">
                  <wp:posOffset>606425</wp:posOffset>
                </wp:positionV>
                <wp:extent cx="374650" cy="45719"/>
                <wp:effectExtent l="19050" t="19050" r="25400" b="31115"/>
                <wp:wrapNone/>
                <wp:docPr id="23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4650" cy="45719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083A92" id="AutoShape 7" o:spid="_x0000_s1026" type="#_x0000_t32" style="position:absolute;margin-left:481.5pt;margin-top:47.75pt;width:29.5pt;height:3.6pt;flip:y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" strokecolor="red" strokeweight="3pt"/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542924</wp:posOffset>
                </wp:positionV>
                <wp:extent cx="374650" cy="45719"/>
                <wp:effectExtent l="19050" t="19050" r="25400" b="31115"/>
                <wp:wrapNone/>
                <wp:docPr id="14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4650" cy="45719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071B9E" id="AutoShape 7" o:spid="_x0000_s1026" type="#_x0000_t32" style="position:absolute;margin-left:483.5pt;margin-top:42.75pt;width:29.5pt;height:3.6pt;flip:y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" strokecolor="red" strokeweight="3pt"/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38A3F3A2" wp14:editId="04C66333">
                <wp:simplePos x="0" y="0"/>
                <wp:positionH relativeFrom="column">
                  <wp:posOffset>7095491</wp:posOffset>
                </wp:positionH>
                <wp:positionV relativeFrom="paragraph">
                  <wp:posOffset>311150</wp:posOffset>
                </wp:positionV>
                <wp:extent cx="45719" cy="358775"/>
                <wp:effectExtent l="19050" t="19050" r="31115" b="22225"/>
                <wp:wrapNone/>
                <wp:docPr id="21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19" cy="35877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1D566" id="AutoShape 13" o:spid="_x0000_s1026" type="#_x0000_t32" style="position:absolute;margin-left:558.7pt;margin-top:24.5pt;width:3.6pt;height:28.2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" strokecolor="red" strokeweight="3pt"/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8099946</wp:posOffset>
                </wp:positionH>
                <wp:positionV relativeFrom="paragraph">
                  <wp:posOffset>1655255</wp:posOffset>
                </wp:positionV>
                <wp:extent cx="163773" cy="380204"/>
                <wp:effectExtent l="0" t="0" r="65405" b="58420"/>
                <wp:wrapNone/>
                <wp:docPr id="4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3773" cy="38020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963318" id="AutoShape 18" o:spid="_x0000_s1026" type="#_x0000_t32" style="position:absolute;margin-left:637.8pt;margin-top:130.35pt;width:12.9pt;height:29.9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" strokecolor="blue" strokeweight="1pt">
                <v:stroke endarrow="block"/>
              </v:shape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7724633</wp:posOffset>
                </wp:positionH>
                <wp:positionV relativeFrom="paragraph">
                  <wp:posOffset>268074</wp:posOffset>
                </wp:positionV>
                <wp:extent cx="45719" cy="368490"/>
                <wp:effectExtent l="19050" t="19050" r="31115" b="31750"/>
                <wp:wrapNone/>
                <wp:docPr id="11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19" cy="36849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D90FE" id="AutoShape 13" o:spid="_x0000_s1026" type="#_x0000_t32" style="position:absolute;margin-left:608.25pt;margin-top:21.1pt;width:3.6pt;height:2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" strokecolor="red" strokeweight="3pt"/>
            </w:pict>
          </mc:Fallback>
        </mc:AlternateContent>
      </w:r>
      <w:r w:rsidR="00D36D92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7580905</wp:posOffset>
                </wp:positionH>
                <wp:positionV relativeFrom="paragraph">
                  <wp:posOffset>3652103</wp:posOffset>
                </wp:positionV>
                <wp:extent cx="1385247" cy="266132"/>
                <wp:effectExtent l="0" t="400050" r="0" b="400685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454491">
                          <a:off x="0" y="0"/>
                          <a:ext cx="1385247" cy="266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36D92" w:rsidRPr="00D36D92" w:rsidRDefault="00D36D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36D92">
                              <w:rPr>
                                <w:b/>
                                <w:color w:val="FF0000"/>
                              </w:rPr>
                              <w:t>ZÚ 1 (ř.km 0,145)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8" o:spid="_x0000_s1033" type="#_x0000_t202" style="position:absolute;margin-left:596.9pt;margin-top:287.55pt;width:109.05pt;height:20.95pt;rotation:-2343468fd;z-index:251665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" fillcolor="white [3201]" strokeweight=".5pt">
                <v:textbox>
                  <w:txbxContent>
                    <w:p w:rsidR="00D36D92" w:rsidRPr="00D36D92" w:rsidRDefault="00D36D92">
                      <w:pPr>
                        <w:rPr>
                          <w:b/>
                          <w:color w:val="FF0000"/>
                        </w:rPr>
                      </w:pPr>
                      <w:r w:rsidRPr="00D36D92">
                        <w:rPr>
                          <w:b/>
                          <w:color w:val="FF0000"/>
                        </w:rPr>
                        <w:t>ZÚ 1 (ř.km 0,145)</w:t>
                      </w:r>
                    </w:p>
                  </w:txbxContent>
                </v:textbox>
              </v:shape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3126740</wp:posOffset>
                </wp:positionV>
                <wp:extent cx="255905" cy="211455"/>
                <wp:effectExtent l="22860" t="24765" r="26035" b="20955"/>
                <wp:wrapNone/>
                <wp:docPr id="16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21145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C40B42" id="AutoShape 15" o:spid="_x0000_s1026" type="#_x0000_t32" style="position:absolute;margin-left:699.3pt;margin-top:246.2pt;width:20.15pt;height:16.65pt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" strokecolor="red" strokeweight="3pt"/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1619250</wp:posOffset>
                </wp:positionH>
                <wp:positionV relativeFrom="paragraph">
                  <wp:posOffset>949325</wp:posOffset>
                </wp:positionV>
                <wp:extent cx="1234440" cy="365760"/>
                <wp:effectExtent l="0" t="0" r="3810" b="0"/>
                <wp:wrapNone/>
                <wp:docPr id="6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444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3150" w:rsidRPr="00DF0742" w:rsidRDefault="00D36D92" w:rsidP="00BE3150">
                            <w:pP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  <w:t>Výpustek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34" type="#_x0000_t202" style="position:absolute;margin-left:127.5pt;margin-top:74.75pt;width:97.2pt;height:28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" filled="f" stroked="f">
                <v:textbox>
                  <w:txbxContent>
                    <w:p w:rsidR="00BE3150" w:rsidRPr="00DF0742" w:rsidRDefault="00D36D92" w:rsidP="00BE3150">
                      <w:pPr>
                        <w:rPr>
                          <w:b/>
                          <w:color w:val="0000FF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00FF"/>
                          <w:sz w:val="28"/>
                          <w:szCs w:val="28"/>
                        </w:rPr>
                        <w:t>Výpustek</w:t>
                      </w:r>
                    </w:p>
                  </w:txbxContent>
                </v:textbox>
              </v:shape>
            </w:pict>
          </mc:Fallback>
        </mc:AlternateContent>
      </w:r>
      <w:r w:rsidR="00D36D92"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2566035</wp:posOffset>
                </wp:positionH>
                <wp:positionV relativeFrom="paragraph">
                  <wp:posOffset>1124585</wp:posOffset>
                </wp:positionV>
                <wp:extent cx="386715" cy="59055"/>
                <wp:effectExtent l="13335" t="13335" r="28575" b="60960"/>
                <wp:wrapNone/>
                <wp:docPr id="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6715" cy="590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767292" id="AutoShape 4" o:spid="_x0000_s1026" type="#_x0000_t32" style="position:absolute;margin-left:202.05pt;margin-top:88.55pt;width:30.45pt;height:4.6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" strokecolor="blue" strokeweight="1pt">
                <v:stroke endarrow="block"/>
              </v:shape>
            </w:pict>
          </mc:Fallback>
        </mc:AlternateContent>
      </w:r>
      <w:r w:rsidR="00D36D92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5120640</wp:posOffset>
                </wp:positionH>
                <wp:positionV relativeFrom="paragraph">
                  <wp:posOffset>3890645</wp:posOffset>
                </wp:positionV>
                <wp:extent cx="1724660" cy="337820"/>
                <wp:effectExtent l="0" t="0" r="0" b="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4660" cy="33782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272AD" w:rsidRPr="00D942F2" w:rsidRDefault="00D36D92" w:rsidP="009272AD">
                            <w:p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SKALICE N. SV.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35" type="#_x0000_t202" style="position:absolute;margin-left:403.2pt;margin-top:306.35pt;width:135.8pt;height:26.6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" stroked="f" strokecolor="white">
                <v:textbox>
                  <w:txbxContent>
                    <w:p w:rsidR="009272AD" w:rsidRPr="00D942F2" w:rsidRDefault="00D36D92" w:rsidP="009272AD">
                      <w:pPr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SKALICE N. SV.</w:t>
                      </w:r>
                    </w:p>
                  </w:txbxContent>
                </v:textbox>
              </v:shape>
            </w:pict>
          </mc:Fallback>
        </mc:AlternateContent>
      </w:r>
      <w:r w:rsidR="00D36D92" w:rsidRPr="008150E8">
        <w:rPr>
          <w:noProof/>
        </w:rPr>
        <w:drawing>
          <wp:inline distT="0" distB="0" distL="0" distR="0">
            <wp:extent cx="9744710" cy="4667250"/>
            <wp:effectExtent l="0" t="0" r="8890" b="0"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7" t="12457" r="54527" b="21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471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150" w:rsidRPr="004B6D30" w:rsidRDefault="00D36D92" w:rsidP="00BE3150">
      <w:pPr>
        <w:rPr>
          <w:noProof/>
          <w:highlight w:val="yellow"/>
        </w:rPr>
      </w:pPr>
      <w:r w:rsidRPr="004B6D30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6012180</wp:posOffset>
                </wp:positionH>
                <wp:positionV relativeFrom="paragraph">
                  <wp:posOffset>3460115</wp:posOffset>
                </wp:positionV>
                <wp:extent cx="0" cy="426720"/>
                <wp:effectExtent l="59055" t="20320" r="55245" b="10160"/>
                <wp:wrapNone/>
                <wp:docPr id="2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267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F273BC" id="AutoShape 17" o:spid="_x0000_s1026" type="#_x0000_t32" style="position:absolute;margin-left:473.4pt;margin-top:272.45pt;width:0;height:33.6pt;flip: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" strokecolor="blue" strokeweight="1pt">
                <v:stroke endarrow="block"/>
              </v:shape>
            </w:pict>
          </mc:Fallback>
        </mc:AlternateContent>
      </w:r>
    </w:p>
    <w:p w:rsidR="00BE3150" w:rsidRDefault="00BE3150" w:rsidP="00AD00B6"/>
    <w:sectPr w:rsidR="00BE3150" w:rsidSect="00BE3150">
      <w:pgSz w:w="16838" w:h="11906" w:orient="landscape"/>
      <w:pgMar w:top="851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A63A87"/>
    <w:multiLevelType w:val="hybridMultilevel"/>
    <w:tmpl w:val="1B389124"/>
    <w:lvl w:ilvl="0" w:tplc="1ED41A7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12A7531"/>
    <w:multiLevelType w:val="hybridMultilevel"/>
    <w:tmpl w:val="443890BC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7CE"/>
    <w:rsid w:val="00011B46"/>
    <w:rsid w:val="00023995"/>
    <w:rsid w:val="00050342"/>
    <w:rsid w:val="000605E8"/>
    <w:rsid w:val="000724CD"/>
    <w:rsid w:val="000B29F9"/>
    <w:rsid w:val="000B7541"/>
    <w:rsid w:val="000D5175"/>
    <w:rsid w:val="000E3480"/>
    <w:rsid w:val="00117294"/>
    <w:rsid w:val="0012057E"/>
    <w:rsid w:val="0013044B"/>
    <w:rsid w:val="00133F11"/>
    <w:rsid w:val="0014481F"/>
    <w:rsid w:val="00153ECF"/>
    <w:rsid w:val="001714A2"/>
    <w:rsid w:val="00183AC5"/>
    <w:rsid w:val="001C1977"/>
    <w:rsid w:val="001D3F74"/>
    <w:rsid w:val="001D4771"/>
    <w:rsid w:val="001E3D53"/>
    <w:rsid w:val="001F127F"/>
    <w:rsid w:val="002111B1"/>
    <w:rsid w:val="00222010"/>
    <w:rsid w:val="00224B9C"/>
    <w:rsid w:val="00225267"/>
    <w:rsid w:val="002534DF"/>
    <w:rsid w:val="00282D02"/>
    <w:rsid w:val="002957D2"/>
    <w:rsid w:val="002A0ECE"/>
    <w:rsid w:val="002B7119"/>
    <w:rsid w:val="002D41E7"/>
    <w:rsid w:val="002D4799"/>
    <w:rsid w:val="002E1952"/>
    <w:rsid w:val="00320A13"/>
    <w:rsid w:val="00332EE5"/>
    <w:rsid w:val="00333308"/>
    <w:rsid w:val="00335779"/>
    <w:rsid w:val="00336807"/>
    <w:rsid w:val="00363D43"/>
    <w:rsid w:val="00374FA4"/>
    <w:rsid w:val="00377212"/>
    <w:rsid w:val="00383567"/>
    <w:rsid w:val="00384B9B"/>
    <w:rsid w:val="003B388E"/>
    <w:rsid w:val="003B5B4B"/>
    <w:rsid w:val="003D67F3"/>
    <w:rsid w:val="003E28D9"/>
    <w:rsid w:val="003E7F57"/>
    <w:rsid w:val="00401ECF"/>
    <w:rsid w:val="004255D9"/>
    <w:rsid w:val="0044506F"/>
    <w:rsid w:val="00454D21"/>
    <w:rsid w:val="004641F1"/>
    <w:rsid w:val="00480387"/>
    <w:rsid w:val="004832AD"/>
    <w:rsid w:val="00486427"/>
    <w:rsid w:val="004977CE"/>
    <w:rsid w:val="004A2ABA"/>
    <w:rsid w:val="004A42B3"/>
    <w:rsid w:val="004B6D30"/>
    <w:rsid w:val="004C2368"/>
    <w:rsid w:val="0050491A"/>
    <w:rsid w:val="005207D7"/>
    <w:rsid w:val="00520C82"/>
    <w:rsid w:val="00523FC3"/>
    <w:rsid w:val="0055594B"/>
    <w:rsid w:val="005A3A14"/>
    <w:rsid w:val="005B01CF"/>
    <w:rsid w:val="005B16C4"/>
    <w:rsid w:val="00614445"/>
    <w:rsid w:val="00652245"/>
    <w:rsid w:val="006626BE"/>
    <w:rsid w:val="0069257B"/>
    <w:rsid w:val="006B4B18"/>
    <w:rsid w:val="006E2540"/>
    <w:rsid w:val="006E4BA8"/>
    <w:rsid w:val="006F4B2E"/>
    <w:rsid w:val="007009CD"/>
    <w:rsid w:val="00735F52"/>
    <w:rsid w:val="007835C0"/>
    <w:rsid w:val="0079698C"/>
    <w:rsid w:val="007D0F0C"/>
    <w:rsid w:val="007F0A83"/>
    <w:rsid w:val="007F4397"/>
    <w:rsid w:val="00800839"/>
    <w:rsid w:val="008021F4"/>
    <w:rsid w:val="00804E74"/>
    <w:rsid w:val="00824ECC"/>
    <w:rsid w:val="0083553D"/>
    <w:rsid w:val="008440C5"/>
    <w:rsid w:val="00852978"/>
    <w:rsid w:val="00856238"/>
    <w:rsid w:val="00866D81"/>
    <w:rsid w:val="00882A5E"/>
    <w:rsid w:val="0088589C"/>
    <w:rsid w:val="00893DF4"/>
    <w:rsid w:val="00895DA3"/>
    <w:rsid w:val="008A6A21"/>
    <w:rsid w:val="008D4649"/>
    <w:rsid w:val="008D69AB"/>
    <w:rsid w:val="008D7980"/>
    <w:rsid w:val="00925B9E"/>
    <w:rsid w:val="009272AD"/>
    <w:rsid w:val="00946EF2"/>
    <w:rsid w:val="00957831"/>
    <w:rsid w:val="00964EB4"/>
    <w:rsid w:val="00971BC0"/>
    <w:rsid w:val="009763AC"/>
    <w:rsid w:val="009A7E38"/>
    <w:rsid w:val="009B5222"/>
    <w:rsid w:val="009E5EE4"/>
    <w:rsid w:val="00A116CA"/>
    <w:rsid w:val="00A21EB5"/>
    <w:rsid w:val="00A30473"/>
    <w:rsid w:val="00A32FA5"/>
    <w:rsid w:val="00A90456"/>
    <w:rsid w:val="00AB2100"/>
    <w:rsid w:val="00AB22D0"/>
    <w:rsid w:val="00AB35DA"/>
    <w:rsid w:val="00AB3F2D"/>
    <w:rsid w:val="00AB7379"/>
    <w:rsid w:val="00AD00B6"/>
    <w:rsid w:val="00AD522D"/>
    <w:rsid w:val="00AF60DE"/>
    <w:rsid w:val="00B01E0F"/>
    <w:rsid w:val="00B0432E"/>
    <w:rsid w:val="00B10902"/>
    <w:rsid w:val="00B218B1"/>
    <w:rsid w:val="00B352DB"/>
    <w:rsid w:val="00B44352"/>
    <w:rsid w:val="00B44FFC"/>
    <w:rsid w:val="00B5277A"/>
    <w:rsid w:val="00B6504C"/>
    <w:rsid w:val="00B71CA7"/>
    <w:rsid w:val="00B82262"/>
    <w:rsid w:val="00B93DF1"/>
    <w:rsid w:val="00BA1A8B"/>
    <w:rsid w:val="00BA3738"/>
    <w:rsid w:val="00BA5730"/>
    <w:rsid w:val="00BE3150"/>
    <w:rsid w:val="00BF7BDC"/>
    <w:rsid w:val="00C12F95"/>
    <w:rsid w:val="00C41995"/>
    <w:rsid w:val="00C73854"/>
    <w:rsid w:val="00C74EA8"/>
    <w:rsid w:val="00C82239"/>
    <w:rsid w:val="00CC2D79"/>
    <w:rsid w:val="00CC6943"/>
    <w:rsid w:val="00CD2323"/>
    <w:rsid w:val="00CE0B15"/>
    <w:rsid w:val="00CE6B97"/>
    <w:rsid w:val="00D00EF0"/>
    <w:rsid w:val="00D0189B"/>
    <w:rsid w:val="00D11D21"/>
    <w:rsid w:val="00D13173"/>
    <w:rsid w:val="00D149DD"/>
    <w:rsid w:val="00D23D0D"/>
    <w:rsid w:val="00D2674F"/>
    <w:rsid w:val="00D3174D"/>
    <w:rsid w:val="00D36D92"/>
    <w:rsid w:val="00D40A12"/>
    <w:rsid w:val="00D70930"/>
    <w:rsid w:val="00D81024"/>
    <w:rsid w:val="00D85E7D"/>
    <w:rsid w:val="00DA51D1"/>
    <w:rsid w:val="00DB41E2"/>
    <w:rsid w:val="00DC4868"/>
    <w:rsid w:val="00DC6959"/>
    <w:rsid w:val="00DD0071"/>
    <w:rsid w:val="00DD6F8E"/>
    <w:rsid w:val="00DE52A2"/>
    <w:rsid w:val="00DF0742"/>
    <w:rsid w:val="00DF44D0"/>
    <w:rsid w:val="00DF507D"/>
    <w:rsid w:val="00E0384A"/>
    <w:rsid w:val="00E104FA"/>
    <w:rsid w:val="00E16E80"/>
    <w:rsid w:val="00E32D82"/>
    <w:rsid w:val="00E533C3"/>
    <w:rsid w:val="00E67845"/>
    <w:rsid w:val="00EA210C"/>
    <w:rsid w:val="00EA475C"/>
    <w:rsid w:val="00EC4022"/>
    <w:rsid w:val="00EE60D7"/>
    <w:rsid w:val="00F02FDB"/>
    <w:rsid w:val="00F0685C"/>
    <w:rsid w:val="00F12B74"/>
    <w:rsid w:val="00F25BD1"/>
    <w:rsid w:val="00F35D26"/>
    <w:rsid w:val="00F37125"/>
    <w:rsid w:val="00F57486"/>
    <w:rsid w:val="00F61971"/>
    <w:rsid w:val="00F71F24"/>
    <w:rsid w:val="00F86ED5"/>
    <w:rsid w:val="00F905D2"/>
    <w:rsid w:val="00FA376A"/>
    <w:rsid w:val="00FB4695"/>
    <w:rsid w:val="00FD72FB"/>
    <w:rsid w:val="00FD77EA"/>
    <w:rsid w:val="00FE4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37015308"/>
  <w15:chartTrackingRefBased/>
  <w15:docId w15:val="{ADD1152B-BE8B-459C-A9F4-2217C28767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442</Words>
  <Characters>2612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SEČENÍ BRNO – SVITAVA 2008</vt:lpstr>
    </vt:vector>
  </TitlesOfParts>
  <Company>PM</Company>
  <LinksUpToDate>false</LinksUpToDate>
  <CharactersWithSpaces>3048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SEČENÍ BRNO – SVITAVA 2008</dc:title>
  <dc:subject/>
  <dc:creator>Spousta</dc:creator>
  <cp:keywords/>
  <cp:lastModifiedBy>Šrámek Jiří</cp:lastModifiedBy>
  <cp:revision>6</cp:revision>
  <cp:lastPrinted>2014-07-21T06:11:00Z</cp:lastPrinted>
  <dcterms:created xsi:type="dcterms:W3CDTF">2023-08-03T11:08:00Z</dcterms:created>
  <dcterms:modified xsi:type="dcterms:W3CDTF">2023-10-20T08:59:00Z</dcterms:modified>
</cp:coreProperties>
</file>